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004BEB" w14:paraId="519C5418" w14:textId="77777777" w:rsidTr="00594DC0">
        <w:trPr>
          <w:trHeight w:val="194"/>
        </w:trPr>
        <w:tc>
          <w:tcPr>
            <w:tcW w:w="5778" w:type="dxa"/>
          </w:tcPr>
          <w:p w14:paraId="55274533" w14:textId="77777777" w:rsidR="00004BEB" w:rsidRDefault="009804F9">
            <w:r>
              <w:rPr>
                <w:b/>
                <w:lang w:val="gl-ES"/>
              </w:rPr>
              <w:t>DATOS</w:t>
            </w:r>
            <w:r w:rsidR="00004BEB" w:rsidRPr="003801AD">
              <w:rPr>
                <w:b/>
                <w:lang w:val="gl-ES"/>
              </w:rPr>
              <w:t xml:space="preserve"> DA UNIDADE REMITENTE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969343" w14:textId="77777777" w:rsidR="00004BEB" w:rsidRDefault="00004BEB" w:rsidP="00594DC0">
            <w:pPr>
              <w:jc w:val="center"/>
            </w:pPr>
            <w:r w:rsidRPr="0049515D">
              <w:rPr>
                <w:b/>
                <w:sz w:val="18"/>
                <w:szCs w:val="18"/>
                <w:lang w:val="gl-ES"/>
              </w:rPr>
              <w:t>(A cu</w:t>
            </w:r>
            <w:r w:rsidR="00160DED">
              <w:rPr>
                <w:b/>
                <w:sz w:val="18"/>
                <w:szCs w:val="18"/>
                <w:lang w:val="gl-ES"/>
              </w:rPr>
              <w:t>brir</w:t>
            </w:r>
            <w:r w:rsidRPr="0049515D">
              <w:rPr>
                <w:b/>
                <w:sz w:val="18"/>
                <w:szCs w:val="18"/>
                <w:lang w:val="gl-ES"/>
              </w:rPr>
              <w:t xml:space="preserve"> polo ARQUIVO HISTÓRICO)</w:t>
            </w:r>
          </w:p>
        </w:tc>
      </w:tr>
      <w:tr w:rsidR="00004BEB" w14:paraId="546F4644" w14:textId="77777777" w:rsidTr="00F50BFC">
        <w:trPr>
          <w:trHeight w:val="1480"/>
        </w:trPr>
        <w:tc>
          <w:tcPr>
            <w:tcW w:w="5778" w:type="dxa"/>
          </w:tcPr>
          <w:p w14:paraId="755305FD" w14:textId="77777777" w:rsidR="006A07A4" w:rsidRDefault="006A07A4" w:rsidP="006A07A4">
            <w:pPr>
              <w:rPr>
                <w:lang w:val="gl-ES"/>
              </w:rPr>
            </w:pPr>
          </w:p>
          <w:p w14:paraId="0D19C2FC" w14:textId="77777777" w:rsidR="00004BEB" w:rsidRPr="006A07A4" w:rsidRDefault="0076473D" w:rsidP="006A07A4">
            <w:pPr>
              <w:rPr>
                <w:b/>
                <w:lang w:val="gl-ES"/>
              </w:rPr>
            </w:pPr>
            <w:r>
              <w:rPr>
                <w:b/>
                <w:lang w:val="gl-ES"/>
              </w:rPr>
              <w:t>SERVIZO/</w:t>
            </w:r>
            <w:r w:rsidR="00004BEB" w:rsidRPr="006A07A4">
              <w:rPr>
                <w:b/>
                <w:lang w:val="gl-ES"/>
              </w:rPr>
              <w:t>CENTRO</w:t>
            </w:r>
            <w:r>
              <w:rPr>
                <w:b/>
                <w:lang w:val="gl-ES"/>
              </w:rPr>
              <w:t>/DEPARTAMENTO</w:t>
            </w:r>
            <w:r w:rsidR="00004BEB" w:rsidRPr="006A07A4">
              <w:rPr>
                <w:b/>
                <w:lang w:val="gl-ES"/>
              </w:rPr>
              <w:t xml:space="preserve">: </w:t>
            </w:r>
          </w:p>
          <w:p w14:paraId="3059EBA1" w14:textId="77777777" w:rsidR="00004BEB" w:rsidRPr="006A07A4" w:rsidRDefault="00004BEB" w:rsidP="006A07A4">
            <w:pPr>
              <w:rPr>
                <w:b/>
                <w:lang w:val="gl-ES"/>
              </w:rPr>
            </w:pPr>
            <w:r w:rsidRPr="006A07A4">
              <w:rPr>
                <w:b/>
                <w:lang w:val="gl-ES"/>
              </w:rPr>
              <w:t xml:space="preserve">SECCIÓN: </w:t>
            </w:r>
          </w:p>
          <w:p w14:paraId="04B14E2B" w14:textId="77777777" w:rsidR="00004BEB" w:rsidRPr="006A07A4" w:rsidRDefault="00004BEB" w:rsidP="006A07A4">
            <w:pPr>
              <w:rPr>
                <w:b/>
                <w:lang w:val="gl-ES"/>
              </w:rPr>
            </w:pPr>
            <w:r w:rsidRPr="006A07A4">
              <w:rPr>
                <w:b/>
                <w:lang w:val="gl-ES"/>
              </w:rPr>
              <w:t>NEGOCIADO:</w:t>
            </w:r>
            <w:r w:rsidR="00AF076A">
              <w:rPr>
                <w:b/>
                <w:lang w:val="gl-ES"/>
              </w:rPr>
              <w:t xml:space="preserve"> </w:t>
            </w:r>
          </w:p>
          <w:p w14:paraId="21107076" w14:textId="77777777" w:rsidR="00004BEB" w:rsidRPr="006A07A4" w:rsidRDefault="00004BEB" w:rsidP="006A07A4">
            <w:pPr>
              <w:rPr>
                <w:b/>
                <w:lang w:val="gl-ES"/>
              </w:rPr>
            </w:pPr>
            <w:r w:rsidRPr="006A07A4">
              <w:rPr>
                <w:b/>
                <w:lang w:val="gl-ES"/>
              </w:rPr>
              <w:t>NOME DO</w:t>
            </w:r>
            <w:r w:rsidR="002E56A5">
              <w:rPr>
                <w:b/>
                <w:lang w:val="gl-ES"/>
              </w:rPr>
              <w:t>/A</w:t>
            </w:r>
            <w:r w:rsidRPr="006A07A4">
              <w:rPr>
                <w:b/>
                <w:lang w:val="gl-ES"/>
              </w:rPr>
              <w:t xml:space="preserve"> RESPONSABLE: </w:t>
            </w:r>
          </w:p>
          <w:p w14:paraId="0EB7121F" w14:textId="77777777" w:rsidR="00004BEB" w:rsidRPr="006A07A4" w:rsidRDefault="002E56A5" w:rsidP="006A07A4">
            <w:pPr>
              <w:rPr>
                <w:b/>
                <w:lang w:val="gl-ES"/>
              </w:rPr>
            </w:pPr>
            <w:r>
              <w:rPr>
                <w:b/>
                <w:lang w:val="gl-ES"/>
              </w:rPr>
              <w:t>TLFNO./ Ext.</w:t>
            </w:r>
            <w:r w:rsidR="00004BEB" w:rsidRPr="006A07A4">
              <w:rPr>
                <w:b/>
                <w:lang w:val="gl-ES"/>
              </w:rPr>
              <w:t xml:space="preserve">: </w:t>
            </w:r>
          </w:p>
          <w:p w14:paraId="203EEC08" w14:textId="77777777" w:rsidR="002E56A5" w:rsidRDefault="00004BEB" w:rsidP="006A07A4">
            <w:pPr>
              <w:rPr>
                <w:b/>
                <w:lang w:val="gl-ES"/>
              </w:rPr>
            </w:pPr>
            <w:r w:rsidRPr="006A07A4">
              <w:rPr>
                <w:b/>
                <w:lang w:val="gl-ES"/>
              </w:rPr>
              <w:t xml:space="preserve">Nº DE UNIDADES TRANSFERIDAS: </w:t>
            </w:r>
          </w:p>
          <w:p w14:paraId="28F1AE4C" w14:textId="77777777" w:rsidR="00004BEB" w:rsidRDefault="00004BEB" w:rsidP="006A07A4">
            <w:pPr>
              <w:rPr>
                <w:b/>
                <w:lang w:val="gl-ES"/>
              </w:rPr>
            </w:pPr>
            <w:r w:rsidRPr="006A07A4">
              <w:rPr>
                <w:b/>
                <w:lang w:val="gl-ES"/>
              </w:rPr>
              <w:t>DATA</w:t>
            </w:r>
            <w:r w:rsidR="0076473D">
              <w:rPr>
                <w:b/>
                <w:lang w:val="gl-ES"/>
              </w:rPr>
              <w:t xml:space="preserve"> DE ENVÍO</w:t>
            </w:r>
            <w:r w:rsidRPr="006A07A4">
              <w:rPr>
                <w:b/>
                <w:lang w:val="gl-ES"/>
              </w:rPr>
              <w:t>:</w:t>
            </w:r>
            <w:r w:rsidR="00AF076A">
              <w:rPr>
                <w:b/>
                <w:lang w:val="gl-ES"/>
              </w:rPr>
              <w:t xml:space="preserve"> </w:t>
            </w:r>
          </w:p>
          <w:p w14:paraId="5AB866B6" w14:textId="77777777" w:rsidR="006A07A4" w:rsidRDefault="006A07A4" w:rsidP="006A07A4"/>
        </w:tc>
        <w:tc>
          <w:tcPr>
            <w:tcW w:w="4536" w:type="dxa"/>
            <w:shd w:val="clear" w:color="auto" w:fill="D9D9D9" w:themeFill="background1" w:themeFillShade="D9"/>
          </w:tcPr>
          <w:p w14:paraId="6F492A6F" w14:textId="77777777" w:rsidR="00004BEB" w:rsidRDefault="00004BEB" w:rsidP="00004BEB">
            <w:pPr>
              <w:rPr>
                <w:b/>
              </w:rPr>
            </w:pPr>
          </w:p>
          <w:p w14:paraId="64EDC7C1" w14:textId="77777777" w:rsidR="006A07A4" w:rsidRDefault="006A07A4" w:rsidP="00004BEB">
            <w:pPr>
              <w:rPr>
                <w:b/>
              </w:rPr>
            </w:pPr>
          </w:p>
          <w:p w14:paraId="11151274" w14:textId="77777777" w:rsidR="00004BEB" w:rsidRPr="0049515D" w:rsidRDefault="00004BEB" w:rsidP="00004BEB">
            <w:pPr>
              <w:rPr>
                <w:b/>
              </w:rPr>
            </w:pPr>
            <w:r w:rsidRPr="0049515D">
              <w:rPr>
                <w:b/>
              </w:rPr>
              <w:t>Nº DE TRANSFERENCIA:</w:t>
            </w:r>
            <w:r w:rsidR="002E724F">
              <w:rPr>
                <w:b/>
              </w:rPr>
              <w:t xml:space="preserve"> </w:t>
            </w:r>
          </w:p>
          <w:p w14:paraId="7071AFB9" w14:textId="77777777" w:rsidR="00004BEB" w:rsidRDefault="00AB1BA7" w:rsidP="002E56A5">
            <w:r>
              <w:rPr>
                <w:b/>
              </w:rPr>
              <w:t>DATA DE RECEPCIÓN:</w:t>
            </w:r>
            <w:r w:rsidR="002E724F">
              <w:rPr>
                <w:b/>
              </w:rPr>
              <w:t xml:space="preserve"> </w:t>
            </w:r>
          </w:p>
        </w:tc>
      </w:tr>
    </w:tbl>
    <w:p w14:paraId="4BE7747F" w14:textId="77777777" w:rsidR="00F32845" w:rsidRDefault="00F32845"/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567"/>
        <w:gridCol w:w="1418"/>
        <w:gridCol w:w="1984"/>
      </w:tblGrid>
      <w:tr w:rsidR="0076473D" w:rsidRPr="002E7705" w14:paraId="5457435D" w14:textId="77777777" w:rsidTr="0076473D">
        <w:trPr>
          <w:cantSplit/>
          <w:trHeight w:val="397"/>
          <w:tblHeader/>
        </w:trPr>
        <w:tc>
          <w:tcPr>
            <w:tcW w:w="6487" w:type="dxa"/>
            <w:gridSpan w:val="3"/>
            <w:vAlign w:val="center"/>
          </w:tcPr>
          <w:p w14:paraId="096D0528" w14:textId="77777777" w:rsidR="0076473D" w:rsidRDefault="0076473D" w:rsidP="0076473D">
            <w:pPr>
              <w:jc w:val="center"/>
            </w:pPr>
            <w:r w:rsidRPr="0049515D">
              <w:rPr>
                <w:b/>
                <w:sz w:val="18"/>
                <w:szCs w:val="18"/>
                <w:lang w:val="gl-ES"/>
              </w:rPr>
              <w:t>(A cu</w:t>
            </w:r>
            <w:r>
              <w:rPr>
                <w:b/>
                <w:sz w:val="18"/>
                <w:szCs w:val="18"/>
                <w:lang w:val="gl-ES"/>
              </w:rPr>
              <w:t>brir</w:t>
            </w:r>
            <w:r w:rsidRPr="0049515D">
              <w:rPr>
                <w:b/>
                <w:sz w:val="18"/>
                <w:szCs w:val="18"/>
                <w:lang w:val="gl-ES"/>
              </w:rPr>
              <w:t xml:space="preserve"> pol</w:t>
            </w:r>
            <w:r>
              <w:rPr>
                <w:b/>
                <w:sz w:val="18"/>
                <w:szCs w:val="18"/>
                <w:lang w:val="gl-ES"/>
              </w:rPr>
              <w:t>a UNIDADE REMITENTE</w:t>
            </w:r>
            <w:r w:rsidRPr="0049515D">
              <w:rPr>
                <w:b/>
                <w:sz w:val="18"/>
                <w:szCs w:val="18"/>
                <w:lang w:val="gl-ES"/>
              </w:rPr>
              <w:t>)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366B7AEA" w14:textId="77777777" w:rsidR="0076473D" w:rsidRDefault="0076473D" w:rsidP="0076473D">
            <w:pPr>
              <w:jc w:val="center"/>
            </w:pPr>
            <w:r w:rsidRPr="0049515D">
              <w:rPr>
                <w:b/>
                <w:sz w:val="18"/>
                <w:szCs w:val="18"/>
                <w:lang w:val="gl-ES"/>
              </w:rPr>
              <w:t>(A cu</w:t>
            </w:r>
            <w:r>
              <w:rPr>
                <w:b/>
                <w:sz w:val="18"/>
                <w:szCs w:val="18"/>
                <w:lang w:val="gl-ES"/>
              </w:rPr>
              <w:t>brir</w:t>
            </w:r>
            <w:r w:rsidRPr="0049515D">
              <w:rPr>
                <w:b/>
                <w:sz w:val="18"/>
                <w:szCs w:val="18"/>
                <w:lang w:val="gl-ES"/>
              </w:rPr>
              <w:t xml:space="preserve"> polo ARQUIVO HISTÓRICO)</w:t>
            </w:r>
          </w:p>
        </w:tc>
      </w:tr>
      <w:tr w:rsidR="0076473D" w:rsidRPr="002E7705" w14:paraId="60B2E684" w14:textId="77777777" w:rsidTr="00864111">
        <w:trPr>
          <w:cantSplit/>
          <w:trHeight w:val="397"/>
          <w:tblHeader/>
        </w:trPr>
        <w:tc>
          <w:tcPr>
            <w:tcW w:w="817" w:type="dxa"/>
            <w:vAlign w:val="center"/>
            <w:hideMark/>
          </w:tcPr>
          <w:p w14:paraId="32C03741" w14:textId="1596524A" w:rsidR="0076473D" w:rsidRPr="002E7705" w:rsidRDefault="0076473D" w:rsidP="00F3284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gl-ES" w:eastAsia="gl-ES"/>
              </w:rPr>
            </w:pPr>
            <w:r w:rsidRPr="002E7705">
              <w:rPr>
                <w:rFonts w:ascii="Calibri" w:eastAsia="Times New Roman" w:hAnsi="Calibri" w:cs="Times New Roman"/>
                <w:b/>
                <w:bCs/>
                <w:color w:val="000000"/>
                <w:lang w:eastAsia="gl-ES"/>
              </w:rPr>
              <w:t>N</w:t>
            </w:r>
            <w:r w:rsidR="0011671D">
              <w:rPr>
                <w:rFonts w:ascii="Calibri" w:eastAsia="Times New Roman" w:hAnsi="Calibri" w:cs="Times New Roman"/>
                <w:b/>
                <w:bCs/>
                <w:color w:val="000000"/>
                <w:lang w:eastAsia="gl-ES"/>
              </w:rPr>
              <w:t>º</w:t>
            </w:r>
            <w:r w:rsidRPr="002E7705">
              <w:rPr>
                <w:rFonts w:ascii="Calibri" w:eastAsia="Times New Roman" w:hAnsi="Calibri" w:cs="Times New Roman"/>
                <w:b/>
                <w:bCs/>
                <w:color w:val="000000"/>
                <w:lang w:eastAsia="gl-ES"/>
              </w:rPr>
              <w:t xml:space="preserve"> DE ORDE</w:t>
            </w:r>
          </w:p>
        </w:tc>
        <w:tc>
          <w:tcPr>
            <w:tcW w:w="4678" w:type="dxa"/>
            <w:vAlign w:val="center"/>
            <w:hideMark/>
          </w:tcPr>
          <w:p w14:paraId="131484BE" w14:textId="77777777" w:rsidR="0076473D" w:rsidRPr="002E7705" w:rsidRDefault="0076473D" w:rsidP="002E770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gl-ES" w:eastAsia="gl-ES"/>
              </w:rPr>
            </w:pPr>
            <w:r w:rsidRPr="002E7705">
              <w:rPr>
                <w:rFonts w:ascii="Calibri" w:eastAsia="Times New Roman" w:hAnsi="Calibri" w:cs="Times New Roman"/>
                <w:b/>
                <w:bCs/>
                <w:color w:val="000000"/>
                <w:lang w:eastAsia="gl-ES"/>
              </w:rPr>
              <w:t>DESCRICIÓN</w:t>
            </w:r>
          </w:p>
        </w:tc>
        <w:tc>
          <w:tcPr>
            <w:tcW w:w="992" w:type="dxa"/>
            <w:vAlign w:val="center"/>
          </w:tcPr>
          <w:p w14:paraId="1535357B" w14:textId="77777777" w:rsidR="0076473D" w:rsidRPr="002E7705" w:rsidRDefault="0076473D" w:rsidP="002E770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gl-ES"/>
              </w:rPr>
            </w:pPr>
            <w:r w:rsidRPr="00C70582">
              <w:rPr>
                <w:b/>
              </w:rPr>
              <w:t>DATA</w:t>
            </w:r>
            <w:r>
              <w:rPr>
                <w:b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517BF6" w14:textId="77777777" w:rsidR="0076473D" w:rsidRPr="00C70582" w:rsidRDefault="0076473D" w:rsidP="00F50BFC">
            <w:pPr>
              <w:jc w:val="center"/>
              <w:rPr>
                <w:b/>
              </w:rPr>
            </w:pPr>
            <w:r w:rsidRPr="00C70582">
              <w:rPr>
                <w:b/>
              </w:rPr>
              <w:t>C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0D62C3" w14:textId="77777777" w:rsidR="0076473D" w:rsidRPr="00C70582" w:rsidRDefault="0076473D" w:rsidP="00F3284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C70582">
              <w:rPr>
                <w:b/>
              </w:rPr>
              <w:t>NATURA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9296E0" w14:textId="77777777" w:rsidR="0076473D" w:rsidRPr="00C70582" w:rsidRDefault="0076473D" w:rsidP="00F32845">
            <w:pPr>
              <w:jc w:val="center"/>
              <w:rPr>
                <w:b/>
              </w:rPr>
            </w:pPr>
            <w:r w:rsidRPr="00C70582">
              <w:rPr>
                <w:b/>
              </w:rPr>
              <w:t>OBSERVACIÓNS</w:t>
            </w:r>
          </w:p>
        </w:tc>
      </w:tr>
      <w:tr w:rsidR="0076473D" w:rsidRPr="002E7705" w14:paraId="5AE0F6AF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  <w:hideMark/>
          </w:tcPr>
          <w:p w14:paraId="4A42394F" w14:textId="77777777" w:rsidR="0076473D" w:rsidRPr="00F50BFC" w:rsidRDefault="0076473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  <w:hideMark/>
          </w:tcPr>
          <w:p w14:paraId="699D5FFE" w14:textId="77777777" w:rsidR="0076473D" w:rsidRPr="002E7705" w:rsidRDefault="0076473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55787A60" w14:textId="77777777" w:rsidR="0076473D" w:rsidRPr="00F32845" w:rsidRDefault="0076473D" w:rsidP="00F50BFC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FB8C52" w14:textId="77777777" w:rsidR="0076473D" w:rsidRDefault="0076473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42D84B" w14:textId="77777777" w:rsidR="0076473D" w:rsidRPr="002E7705" w:rsidRDefault="007647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70790F" w14:textId="77777777" w:rsidR="0076473D" w:rsidRPr="002E7705" w:rsidRDefault="007647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76473D" w:rsidRPr="002E7705" w14:paraId="648568B2" w14:textId="77777777" w:rsidTr="00C805DE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0364874C" w14:textId="77777777" w:rsidR="0076473D" w:rsidRPr="00F50BFC" w:rsidRDefault="0076473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42A71B6B" w14:textId="77777777" w:rsidR="0076473D" w:rsidRPr="002E7705" w:rsidRDefault="0076473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1FD3A32D" w14:textId="77777777" w:rsidR="0076473D" w:rsidRPr="00F32845" w:rsidRDefault="0076473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27BDE2" w14:textId="77777777" w:rsidR="0076473D" w:rsidRDefault="0076473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AC33FC" w14:textId="77777777" w:rsidR="0076473D" w:rsidRPr="002E7705" w:rsidRDefault="007647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531CD1" w14:textId="77777777" w:rsidR="0076473D" w:rsidRPr="002E7705" w:rsidRDefault="007647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55163D" w:rsidRPr="002E7705" w14:paraId="47BA0545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22744214" w14:textId="77777777" w:rsidR="0055163D" w:rsidRPr="00F50BFC" w:rsidRDefault="0055163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6117C145" w14:textId="77777777" w:rsidR="0055163D" w:rsidRPr="002E7705" w:rsidRDefault="0055163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675E6342" w14:textId="77777777" w:rsidR="0055163D" w:rsidRPr="00F32845" w:rsidRDefault="0055163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12CA19" w14:textId="77777777" w:rsidR="0055163D" w:rsidRDefault="0055163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DFE2DF" w14:textId="77777777" w:rsidR="0055163D" w:rsidRPr="002E7705" w:rsidRDefault="005516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0F4AEB" w14:textId="77777777" w:rsidR="0055163D" w:rsidRPr="002E7705" w:rsidRDefault="005516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7E84AF69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3409FB04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7DEF8D02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6A018DA5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A3DFF6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D3C539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441E1EA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7DDB4C91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5F2E08E7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0418823A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3B48ABA9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EE3BE6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7CC7A9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0487D2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7A55E1A0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7BD62C3E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626C3112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6BA364C4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5D9C40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403692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A7A2122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0817383A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50543ABC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4A5E2519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18C21204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39E670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4A3F5E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6DA31D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47AD1D18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75498100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1FE6C06F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7271174C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97A88E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2A49CC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5DD47A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3218585F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70B1C92B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6F7F64D7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054C6D71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0F39BA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267ED2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DC077F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11671D" w:rsidRPr="002E7705" w14:paraId="6A9033DB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13677A93" w14:textId="77777777" w:rsidR="0011671D" w:rsidRPr="00F50BFC" w:rsidRDefault="0011671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03D62143" w14:textId="77777777" w:rsidR="0011671D" w:rsidRPr="002E7705" w:rsidRDefault="0011671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48C6C23C" w14:textId="77777777" w:rsidR="0011671D" w:rsidRPr="00F32845" w:rsidRDefault="0011671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1648CC" w14:textId="77777777" w:rsidR="0011671D" w:rsidRDefault="0011671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F37B26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C82DC2" w14:textId="77777777" w:rsidR="0011671D" w:rsidRPr="002E7705" w:rsidRDefault="0011671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189880B8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7580AFB2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64E139CC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2F7323F2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36D6C6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DA5E4C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604088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43ACBFAC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5BD2ACC0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3C3A36B7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2051D2B7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0D6DD9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3C26F3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AF21B3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630D29A8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2A048F5F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0BFCF486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023D7753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1758F0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BBA1FE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425D96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61B11584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2C1E4C26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215C1237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64339B99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E531B2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B04FD5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F373DF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70691A22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31D943F9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77116C77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727AF63B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452FF0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4D09CA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7D711D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D903C2" w:rsidRPr="002E7705" w14:paraId="5284E351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183DEFE3" w14:textId="77777777" w:rsidR="00D903C2" w:rsidRPr="00F50BFC" w:rsidRDefault="00D903C2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1B2885EC" w14:textId="77777777" w:rsidR="00D903C2" w:rsidRPr="002E7705" w:rsidRDefault="00D903C2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7CA679E2" w14:textId="77777777" w:rsidR="00D903C2" w:rsidRPr="00F32845" w:rsidRDefault="00D903C2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9EDA6D" w14:textId="77777777" w:rsidR="00D903C2" w:rsidRDefault="00D903C2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2E3CDE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E21678" w14:textId="77777777" w:rsidR="00D903C2" w:rsidRPr="002E7705" w:rsidRDefault="00D903C2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  <w:tr w:rsidR="0055163D" w:rsidRPr="002E7705" w14:paraId="2CF3A68E" w14:textId="77777777" w:rsidTr="00864111">
        <w:trPr>
          <w:cantSplit/>
          <w:trHeight w:val="397"/>
        </w:trPr>
        <w:tc>
          <w:tcPr>
            <w:tcW w:w="817" w:type="dxa"/>
            <w:noWrap/>
            <w:vAlign w:val="center"/>
          </w:tcPr>
          <w:p w14:paraId="5ED4C7B6" w14:textId="77777777" w:rsidR="0055163D" w:rsidRPr="00F50BFC" w:rsidRDefault="0055163D" w:rsidP="00F3284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gl-ES" w:eastAsia="gl-ES"/>
              </w:rPr>
            </w:pPr>
          </w:p>
        </w:tc>
        <w:tc>
          <w:tcPr>
            <w:tcW w:w="4678" w:type="dxa"/>
            <w:vAlign w:val="center"/>
          </w:tcPr>
          <w:p w14:paraId="23FE7719" w14:textId="77777777" w:rsidR="0055163D" w:rsidRPr="002E7705" w:rsidRDefault="0055163D" w:rsidP="002E770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992" w:type="dxa"/>
            <w:vAlign w:val="center"/>
          </w:tcPr>
          <w:p w14:paraId="742BB5B9" w14:textId="77777777" w:rsidR="0055163D" w:rsidRPr="00F32845" w:rsidRDefault="0055163D" w:rsidP="00AF076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gl-ES" w:eastAsia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E76A86" w14:textId="77777777" w:rsidR="0055163D" w:rsidRDefault="0055163D" w:rsidP="00F50BF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EE7B50" w14:textId="77777777" w:rsidR="0055163D" w:rsidRPr="002E7705" w:rsidRDefault="005516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FD5D5D" w14:textId="77777777" w:rsidR="0055163D" w:rsidRPr="002E7705" w:rsidRDefault="0055163D" w:rsidP="002E7705">
            <w:pPr>
              <w:rPr>
                <w:rFonts w:ascii="Calibri" w:eastAsia="Times New Roman" w:hAnsi="Calibri" w:cs="Times New Roman"/>
                <w:color w:val="000000"/>
                <w:lang w:val="gl-ES" w:eastAsia="gl-ES"/>
              </w:rPr>
            </w:pPr>
          </w:p>
        </w:tc>
      </w:tr>
    </w:tbl>
    <w:p w14:paraId="7BF0FDB8" w14:textId="77777777" w:rsidR="00C805DE" w:rsidRDefault="00C805DE" w:rsidP="00AB1BA7">
      <w:pPr>
        <w:tabs>
          <w:tab w:val="left" w:pos="6225"/>
        </w:tabs>
        <w:rPr>
          <w:lang w:val="en-US"/>
        </w:rPr>
      </w:pPr>
    </w:p>
    <w:p w14:paraId="792BA702" w14:textId="77777777" w:rsidR="00C70582" w:rsidRDefault="002E56A5" w:rsidP="00C70582">
      <w:pPr>
        <w:tabs>
          <w:tab w:val="left" w:pos="6379"/>
        </w:tabs>
      </w:pPr>
      <w:r>
        <w:t xml:space="preserve">O/A </w:t>
      </w:r>
      <w:r w:rsidR="00C70582">
        <w:t>RESPONSABLE DA UNIDADE</w:t>
      </w:r>
      <w:r w:rsidR="00C70582">
        <w:tab/>
      </w:r>
      <w:r w:rsidR="00E85951">
        <w:t xml:space="preserve">A </w:t>
      </w:r>
      <w:r w:rsidR="00C70582">
        <w:t>RESPONSABLE DO ARQUIVO</w:t>
      </w:r>
    </w:p>
    <w:p w14:paraId="5F1A946A" w14:textId="77777777" w:rsidR="00C70582" w:rsidRDefault="00AA1DD7" w:rsidP="00AA1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</w:pPr>
      <w:r w:rsidRPr="00B162EC"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  <w:t>Documento asinado dixitalmente conforme a Lei 39/2015 do 1 de outubro do procedem</w:t>
      </w:r>
      <w:r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  <w:t>ento  administrativo común das a</w:t>
      </w:r>
      <w:r w:rsidRPr="00B162EC"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  <w:t>dministracións públicas.</w:t>
      </w:r>
      <w:r w:rsidRPr="00B162EC">
        <w:rPr>
          <w:rFonts w:ascii="Arial" w:eastAsia="Times New Roman" w:hAnsi="Arial" w:cs="Times New Roman"/>
          <w:sz w:val="20"/>
          <w:szCs w:val="20"/>
          <w:lang w:val="gl-ES" w:eastAsia="es-ES"/>
        </w:rPr>
        <w:t xml:space="preserve"> </w:t>
      </w:r>
      <w:r w:rsidRPr="00B162EC"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  <w:t>(BOE nº 236 do 2 de outubro de 2015)</w:t>
      </w:r>
      <w:r w:rsidR="00E85951">
        <w:tab/>
      </w:r>
      <w:r w:rsidR="00E85951">
        <w:tab/>
      </w:r>
      <w:r w:rsidR="00E85951">
        <w:tab/>
      </w:r>
    </w:p>
    <w:sectPr w:rsidR="00C70582" w:rsidSect="00F32845">
      <w:headerReference w:type="default" r:id="rId7"/>
      <w:footerReference w:type="default" r:id="rId8"/>
      <w:pgSz w:w="11906" w:h="16838"/>
      <w:pgMar w:top="731" w:right="1418" w:bottom="1418" w:left="96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7649" w14:textId="77777777" w:rsidR="00BA0B98" w:rsidRDefault="00BA0B98" w:rsidP="00004BEB">
      <w:pPr>
        <w:spacing w:after="0" w:line="240" w:lineRule="auto"/>
      </w:pPr>
      <w:r>
        <w:separator/>
      </w:r>
    </w:p>
  </w:endnote>
  <w:endnote w:type="continuationSeparator" w:id="0">
    <w:p w14:paraId="390924B4" w14:textId="77777777" w:rsidR="00BA0B98" w:rsidRDefault="00BA0B98" w:rsidP="0000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1875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1E47E2E" w14:textId="77777777" w:rsidR="00AF076A" w:rsidRDefault="00AF076A">
            <w:pPr>
              <w:pStyle w:val="Piedepgina"/>
              <w:jc w:val="center"/>
            </w:pPr>
            <w:r>
              <w:t xml:space="preserve">Página </w:t>
            </w:r>
            <w:r w:rsidR="00E502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50279">
              <w:rPr>
                <w:b/>
                <w:bCs/>
                <w:sz w:val="24"/>
                <w:szCs w:val="24"/>
              </w:rPr>
              <w:fldChar w:fldCharType="separate"/>
            </w:r>
            <w:r w:rsidR="00AA1DD7">
              <w:rPr>
                <w:b/>
                <w:bCs/>
                <w:noProof/>
              </w:rPr>
              <w:t>1</w:t>
            </w:r>
            <w:r w:rsidR="00E5027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502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50279">
              <w:rPr>
                <w:b/>
                <w:bCs/>
                <w:sz w:val="24"/>
                <w:szCs w:val="24"/>
              </w:rPr>
              <w:fldChar w:fldCharType="separate"/>
            </w:r>
            <w:r w:rsidR="00AA1DD7">
              <w:rPr>
                <w:b/>
                <w:bCs/>
                <w:noProof/>
              </w:rPr>
              <w:t>1</w:t>
            </w:r>
            <w:r w:rsidR="00E502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96EF8" w14:textId="77777777" w:rsidR="00AF076A" w:rsidRDefault="00AF0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C251" w14:textId="77777777" w:rsidR="00BA0B98" w:rsidRDefault="00BA0B98" w:rsidP="00004BEB">
      <w:pPr>
        <w:spacing w:after="0" w:line="240" w:lineRule="auto"/>
      </w:pPr>
      <w:r>
        <w:separator/>
      </w:r>
    </w:p>
  </w:footnote>
  <w:footnote w:type="continuationSeparator" w:id="0">
    <w:p w14:paraId="5871A0C1" w14:textId="77777777" w:rsidR="00BA0B98" w:rsidRDefault="00BA0B98" w:rsidP="0000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F497D" w:themeColor="text2"/>
        <w:sz w:val="28"/>
        <w:szCs w:val="28"/>
      </w:rPr>
      <w:alias w:val="Título"/>
      <w:id w:val="129710330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FE84996" w14:textId="77777777" w:rsidR="00AF076A" w:rsidRPr="00004BEB" w:rsidRDefault="00AF076A" w:rsidP="00F32845">
        <w:pPr>
          <w:pStyle w:val="Encabezado"/>
          <w:tabs>
            <w:tab w:val="left" w:pos="2580"/>
            <w:tab w:val="left" w:pos="2985"/>
          </w:tabs>
          <w:spacing w:after="120" w:line="276" w:lineRule="auto"/>
          <w:ind w:left="567"/>
          <w:jc w:val="right"/>
          <w:rPr>
            <w:b/>
            <w:bCs/>
            <w:color w:val="1F497D" w:themeColor="text2"/>
            <w:sz w:val="28"/>
            <w:szCs w:val="28"/>
          </w:rPr>
        </w:pPr>
        <w:r w:rsidRPr="00004BEB">
          <w:rPr>
            <w:b/>
            <w:bCs/>
            <w:color w:val="1F497D" w:themeColor="text2"/>
            <w:sz w:val="28"/>
            <w:szCs w:val="28"/>
          </w:rPr>
          <w:t>FOLLA DE TRANSFERENCIA</w:t>
        </w:r>
      </w:p>
    </w:sdtContent>
  </w:sdt>
  <w:p w14:paraId="4D5BD6B5" w14:textId="77777777" w:rsidR="00AF076A" w:rsidRDefault="00AF076A" w:rsidP="00F32845">
    <w:pPr>
      <w:pStyle w:val="Encabezado"/>
      <w:tabs>
        <w:tab w:val="left" w:pos="2580"/>
        <w:tab w:val="left" w:pos="2985"/>
      </w:tabs>
      <w:spacing w:after="120" w:line="276" w:lineRule="auto"/>
      <w:ind w:left="567"/>
      <w:rPr>
        <w:color w:val="4F81BD" w:themeColor="accent1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1907BFF6" wp14:editId="595BF68A">
          <wp:simplePos x="0" y="0"/>
          <wp:positionH relativeFrom="column">
            <wp:posOffset>-257175</wp:posOffset>
          </wp:positionH>
          <wp:positionV relativeFrom="paragraph">
            <wp:posOffset>-403860</wp:posOffset>
          </wp:positionV>
          <wp:extent cx="3600450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307771" w14:textId="35D3E86B" w:rsidR="00AF076A" w:rsidRDefault="00AF076A" w:rsidP="00F32845">
    <w:pPr>
      <w:pStyle w:val="Encabezado"/>
      <w:ind w:left="567"/>
    </w:pPr>
  </w:p>
  <w:p w14:paraId="1D88119D" w14:textId="77777777" w:rsidR="0055163D" w:rsidRDefault="0055163D" w:rsidP="00F32845">
    <w:pPr>
      <w:pStyle w:val="Encabezad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BEB"/>
    <w:rsid w:val="00004BEB"/>
    <w:rsid w:val="000A2484"/>
    <w:rsid w:val="000C3757"/>
    <w:rsid w:val="0011671D"/>
    <w:rsid w:val="00160DED"/>
    <w:rsid w:val="0016762D"/>
    <w:rsid w:val="0018247C"/>
    <w:rsid w:val="001B10C3"/>
    <w:rsid w:val="002E56A5"/>
    <w:rsid w:val="002E724F"/>
    <w:rsid w:val="002E7705"/>
    <w:rsid w:val="00320D3F"/>
    <w:rsid w:val="00393C8A"/>
    <w:rsid w:val="004A3C48"/>
    <w:rsid w:val="004D17A1"/>
    <w:rsid w:val="0055163D"/>
    <w:rsid w:val="00594DC0"/>
    <w:rsid w:val="005B18E1"/>
    <w:rsid w:val="005D592C"/>
    <w:rsid w:val="006A07A4"/>
    <w:rsid w:val="006F4923"/>
    <w:rsid w:val="0075041D"/>
    <w:rsid w:val="0076473D"/>
    <w:rsid w:val="007C5FE5"/>
    <w:rsid w:val="007D1D40"/>
    <w:rsid w:val="007D4584"/>
    <w:rsid w:val="007F0D1E"/>
    <w:rsid w:val="00864111"/>
    <w:rsid w:val="009804F9"/>
    <w:rsid w:val="00AA1DD7"/>
    <w:rsid w:val="00AB1BA7"/>
    <w:rsid w:val="00AE27F8"/>
    <w:rsid w:val="00AF076A"/>
    <w:rsid w:val="00B0166D"/>
    <w:rsid w:val="00B04AD4"/>
    <w:rsid w:val="00B46CA3"/>
    <w:rsid w:val="00BA0B98"/>
    <w:rsid w:val="00BD5B20"/>
    <w:rsid w:val="00C00B4A"/>
    <w:rsid w:val="00C07315"/>
    <w:rsid w:val="00C70582"/>
    <w:rsid w:val="00C805DE"/>
    <w:rsid w:val="00C86BCF"/>
    <w:rsid w:val="00CA6955"/>
    <w:rsid w:val="00D35388"/>
    <w:rsid w:val="00D417EF"/>
    <w:rsid w:val="00D47C79"/>
    <w:rsid w:val="00D903C2"/>
    <w:rsid w:val="00DF2A6B"/>
    <w:rsid w:val="00E37960"/>
    <w:rsid w:val="00E50279"/>
    <w:rsid w:val="00E85951"/>
    <w:rsid w:val="00F140EF"/>
    <w:rsid w:val="00F32845"/>
    <w:rsid w:val="00F50BFC"/>
    <w:rsid w:val="00F60117"/>
    <w:rsid w:val="00F87B47"/>
    <w:rsid w:val="00FA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C5D89"/>
  <w15:docId w15:val="{FBA77B28-1934-4A58-8F01-EA352034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BEB"/>
  </w:style>
  <w:style w:type="paragraph" w:styleId="Piedepgina">
    <w:name w:val="footer"/>
    <w:basedOn w:val="Normal"/>
    <w:link w:val="PiedepginaCar"/>
    <w:uiPriority w:val="99"/>
    <w:unhideWhenUsed/>
    <w:rsid w:val="0000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BEB"/>
  </w:style>
  <w:style w:type="paragraph" w:styleId="Textodeglobo">
    <w:name w:val="Balloon Text"/>
    <w:basedOn w:val="Normal"/>
    <w:link w:val="TextodegloboCar"/>
    <w:uiPriority w:val="99"/>
    <w:semiHidden/>
    <w:unhideWhenUsed/>
    <w:rsid w:val="0000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B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cha">
    <w:name w:val="Date"/>
    <w:basedOn w:val="Normal"/>
    <w:next w:val="Normal"/>
    <w:link w:val="FechaCar"/>
    <w:uiPriority w:val="1"/>
    <w:unhideWhenUsed/>
    <w:qFormat/>
    <w:rsid w:val="00004BEB"/>
    <w:pPr>
      <w:spacing w:after="560" w:line="240" w:lineRule="auto"/>
      <w:contextualSpacing/>
    </w:pPr>
    <w:rPr>
      <w:caps/>
      <w:color w:val="000000" w:themeColor="text1"/>
      <w:sz w:val="20"/>
      <w:szCs w:val="20"/>
      <w:lang w:eastAsia="es-ES"/>
    </w:rPr>
  </w:style>
  <w:style w:type="character" w:customStyle="1" w:styleId="FechaCar">
    <w:name w:val="Fecha Car"/>
    <w:basedOn w:val="Fuentedeprrafopredeter"/>
    <w:link w:val="Fecha"/>
    <w:uiPriority w:val="1"/>
    <w:rsid w:val="00004BEB"/>
    <w:rPr>
      <w:caps/>
      <w:color w:val="000000" w:themeColor="text1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B7A0-009D-48B5-8F7C-95FF5DE6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FOLLA DE TRANSFERENCIA</vt:lpstr>
    </vt:vector>
  </TitlesOfParts>
  <Company>ahus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FOLLA DE TRANSFERENCIA</dc:title>
  <dc:creator>lucia</dc:creator>
  <cp:lastModifiedBy>DOMINGUEZ PALLAS DESIRE MARIA</cp:lastModifiedBy>
  <cp:revision>31</cp:revision>
  <cp:lastPrinted>2023-03-30T08:12:00Z</cp:lastPrinted>
  <dcterms:created xsi:type="dcterms:W3CDTF">2020-07-15T12:13:00Z</dcterms:created>
  <dcterms:modified xsi:type="dcterms:W3CDTF">2023-05-24T10:40:00Z</dcterms:modified>
</cp:coreProperties>
</file>